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A" w:rsidRPr="00B10335" w:rsidRDefault="001F0D2A" w:rsidP="007772B8">
      <w:pPr>
        <w:pStyle w:val="a3"/>
        <w:jc w:val="center"/>
        <w:rPr>
          <w:rFonts w:ascii="Times New Roman" w:hAnsi="Times New Roman"/>
          <w:b/>
          <w:sz w:val="26"/>
          <w:szCs w:val="26"/>
          <w:lang w:val="uz-Cyrl-UZ"/>
        </w:rPr>
      </w:pPr>
    </w:p>
    <w:p w:rsidR="00FB327B" w:rsidRPr="00B10335" w:rsidRDefault="001F0D2A" w:rsidP="007772B8">
      <w:pPr>
        <w:pStyle w:val="a3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10335">
        <w:rPr>
          <w:rFonts w:ascii="Times New Roman" w:hAnsi="Times New Roman"/>
          <w:b/>
          <w:sz w:val="26"/>
          <w:szCs w:val="26"/>
          <w:lang w:val="uz-Cyrl-UZ"/>
        </w:rPr>
        <w:t xml:space="preserve">ТДШУ “Хорижий мамлакатлар иқтисодиёти ва сиёсати” факультетининг 4-курс талабаларининг 2019-2020 ўқув йили </w:t>
      </w:r>
    </w:p>
    <w:p w:rsidR="001F0D2A" w:rsidRPr="00B10335" w:rsidRDefault="001F0D2A" w:rsidP="007772B8">
      <w:pPr>
        <w:pStyle w:val="a3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10335">
        <w:rPr>
          <w:rFonts w:ascii="Times New Roman" w:hAnsi="Times New Roman"/>
          <w:b/>
          <w:sz w:val="26"/>
          <w:szCs w:val="26"/>
          <w:lang w:val="uz-Cyrl-UZ"/>
        </w:rPr>
        <w:t>битирув</w:t>
      </w:r>
      <w:r w:rsidR="000E0FAD">
        <w:rPr>
          <w:rFonts w:ascii="Times New Roman" w:hAnsi="Times New Roman"/>
          <w:b/>
          <w:sz w:val="26"/>
          <w:szCs w:val="26"/>
          <w:lang w:val="uz-Cyrl-UZ"/>
        </w:rPr>
        <w:t>-малакавий ишларининг ҳи</w:t>
      </w:r>
      <w:r w:rsidRPr="00B10335">
        <w:rPr>
          <w:rFonts w:ascii="Times New Roman" w:hAnsi="Times New Roman"/>
          <w:b/>
          <w:sz w:val="26"/>
          <w:szCs w:val="26"/>
          <w:lang w:val="uz-Cyrl-UZ"/>
        </w:rPr>
        <w:t>моя кунлари</w:t>
      </w:r>
    </w:p>
    <w:p w:rsidR="001F0D2A" w:rsidRPr="00B10335" w:rsidRDefault="001F0D2A" w:rsidP="007772B8">
      <w:pPr>
        <w:pStyle w:val="a3"/>
        <w:jc w:val="center"/>
        <w:rPr>
          <w:rFonts w:ascii="Times New Roman" w:hAnsi="Times New Roman"/>
          <w:b/>
          <w:sz w:val="26"/>
          <w:szCs w:val="26"/>
          <w:lang w:val="uz-Cyrl-UZ"/>
        </w:rPr>
      </w:pPr>
      <w:r w:rsidRPr="00B10335">
        <w:rPr>
          <w:rFonts w:ascii="Times New Roman" w:hAnsi="Times New Roman"/>
          <w:b/>
          <w:sz w:val="26"/>
          <w:szCs w:val="26"/>
          <w:lang w:val="uz-Cyrl-UZ"/>
        </w:rPr>
        <w:t>Ж А Д В А Л И</w:t>
      </w:r>
    </w:p>
    <w:p w:rsidR="001F0D2A" w:rsidRPr="00B10335" w:rsidRDefault="001F0D2A" w:rsidP="007772B8">
      <w:pPr>
        <w:pStyle w:val="a3"/>
        <w:jc w:val="right"/>
        <w:rPr>
          <w:rFonts w:ascii="Times New Roman" w:hAnsi="Times New Roman"/>
          <w:b/>
          <w:sz w:val="26"/>
          <w:szCs w:val="26"/>
          <w:lang w:val="uz-Cyrl-UZ"/>
        </w:rPr>
      </w:pPr>
    </w:p>
    <w:tbl>
      <w:tblPr>
        <w:tblStyle w:val="a5"/>
        <w:tblW w:w="5032" w:type="pct"/>
        <w:tblInd w:w="108" w:type="dxa"/>
        <w:tblLayout w:type="fixed"/>
        <w:tblLook w:val="04A0"/>
      </w:tblPr>
      <w:tblGrid>
        <w:gridCol w:w="399"/>
        <w:gridCol w:w="1863"/>
        <w:gridCol w:w="3053"/>
        <w:gridCol w:w="1990"/>
        <w:gridCol w:w="1993"/>
        <w:gridCol w:w="2923"/>
        <w:gridCol w:w="1326"/>
        <w:gridCol w:w="1903"/>
      </w:tblGrid>
      <w:tr w:rsidR="00FE4D78" w:rsidRPr="00FE4D78" w:rsidTr="002A5AD4">
        <w:trPr>
          <w:trHeight w:val="328"/>
        </w:trPr>
        <w:tc>
          <w:tcPr>
            <w:tcW w:w="129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№</w:t>
            </w:r>
          </w:p>
        </w:tc>
        <w:tc>
          <w:tcPr>
            <w:tcW w:w="603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Талабанинг Ф.И.Ш.</w:t>
            </w:r>
          </w:p>
        </w:tc>
        <w:tc>
          <w:tcPr>
            <w:tcW w:w="988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Битирув малакавий иши мавзуси</w:t>
            </w:r>
          </w:p>
        </w:tc>
        <w:tc>
          <w:tcPr>
            <w:tcW w:w="644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Илмий раҳбар</w:t>
            </w:r>
          </w:p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(ва илмий маслаҳатчи)</w:t>
            </w:r>
          </w:p>
        </w:tc>
        <w:tc>
          <w:tcPr>
            <w:tcW w:w="645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Ички тақризчи</w:t>
            </w:r>
          </w:p>
        </w:tc>
        <w:tc>
          <w:tcPr>
            <w:tcW w:w="946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sz w:val="24"/>
                <w:szCs w:val="24"/>
                <w:lang w:val="uz-Cyrl-UZ"/>
              </w:rPr>
            </w:pPr>
            <w:r w:rsidRPr="00FE4D78">
              <w:rPr>
                <w:b/>
                <w:sz w:val="24"/>
                <w:szCs w:val="24"/>
                <w:lang w:val="uz-Cyrl-UZ"/>
              </w:rPr>
              <w:t>Ташқи тақризчи</w:t>
            </w:r>
          </w:p>
        </w:tc>
        <w:tc>
          <w:tcPr>
            <w:tcW w:w="429" w:type="pct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>Ҳ</w:t>
            </w:r>
            <w:r w:rsidRPr="00FE4D78">
              <w:rPr>
                <w:b/>
                <w:bCs/>
                <w:sz w:val="24"/>
                <w:szCs w:val="24"/>
                <w:lang w:val="uz-Latn-UZ"/>
              </w:rPr>
              <w:t>имоя</w:t>
            </w:r>
            <w:r w:rsidRPr="00FE4D78">
              <w:rPr>
                <w:b/>
                <w:bCs/>
                <w:sz w:val="24"/>
                <w:szCs w:val="24"/>
                <w:lang w:val="uz-Cyrl-UZ"/>
              </w:rPr>
              <w:t>куни</w:t>
            </w:r>
          </w:p>
        </w:tc>
        <w:tc>
          <w:tcPr>
            <w:tcW w:w="616" w:type="pct"/>
            <w:vAlign w:val="center"/>
          </w:tcPr>
          <w:p w:rsidR="00FE4D78" w:rsidRPr="00FE4D78" w:rsidRDefault="001569E2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Онлайн ҳимоя ўтказиладиган платформа тури</w:t>
            </w:r>
          </w:p>
        </w:tc>
      </w:tr>
      <w:tr w:rsidR="00FE4D78" w:rsidRPr="00FE4D78" w:rsidTr="002A5AD4">
        <w:trPr>
          <w:trHeight w:val="328"/>
        </w:trPr>
        <w:tc>
          <w:tcPr>
            <w:tcW w:w="4384" w:type="pct"/>
            <w:gridSpan w:val="7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>5231000 - Хорижий мамлакатлар иқтисодиёти ва мамлакатшунослик таълим йўналиши</w:t>
            </w:r>
          </w:p>
        </w:tc>
        <w:tc>
          <w:tcPr>
            <w:tcW w:w="616" w:type="pct"/>
            <w:vAlign w:val="center"/>
          </w:tcPr>
          <w:p w:rsidR="00FE4D78" w:rsidRPr="00FE4D78" w:rsidRDefault="00FE4D78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</w:p>
        </w:tc>
      </w:tr>
      <w:tr w:rsidR="00FE4D78" w:rsidRPr="001569E2" w:rsidTr="002A5AD4">
        <w:trPr>
          <w:trHeight w:val="328"/>
        </w:trPr>
        <w:tc>
          <w:tcPr>
            <w:tcW w:w="129" w:type="pct"/>
            <w:vAlign w:val="center"/>
          </w:tcPr>
          <w:p w:rsidR="00FE4D78" w:rsidRPr="00FE4D78" w:rsidRDefault="00FE4D78" w:rsidP="00F515F3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FE4D78" w:rsidRPr="00FE4D78" w:rsidRDefault="00FE4D78" w:rsidP="00F515F3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Саъдуллаев Отабек Баходурович</w:t>
            </w:r>
          </w:p>
        </w:tc>
        <w:tc>
          <w:tcPr>
            <w:tcW w:w="988" w:type="pct"/>
            <w:vAlign w:val="center"/>
          </w:tcPr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Туркияда ҳудудлар ривожланишини давлат томонидан қўллаб-қувватлаш</w:t>
            </w:r>
          </w:p>
        </w:tc>
        <w:tc>
          <w:tcPr>
            <w:tcW w:w="644" w:type="pct"/>
            <w:vAlign w:val="center"/>
          </w:tcPr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</w:t>
            </w:r>
          </w:p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Султанов Б.Ф.</w:t>
            </w:r>
          </w:p>
        </w:tc>
        <w:tc>
          <w:tcPr>
            <w:tcW w:w="645" w:type="pct"/>
            <w:vAlign w:val="center"/>
          </w:tcPr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Тошкент молия институти “Иқтисодиёт”</w:t>
            </w:r>
          </w:p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кафедраси доценти,</w:t>
            </w:r>
          </w:p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Зайнутддинова У.Дж.</w:t>
            </w:r>
          </w:p>
        </w:tc>
        <w:tc>
          <w:tcPr>
            <w:tcW w:w="429" w:type="pct"/>
            <w:vAlign w:val="center"/>
          </w:tcPr>
          <w:p w:rsidR="00FE4D78" w:rsidRPr="00FE4D78" w:rsidRDefault="00FE4D78" w:rsidP="00F515F3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03.06.2020</w:t>
            </w:r>
          </w:p>
        </w:tc>
        <w:tc>
          <w:tcPr>
            <w:tcW w:w="616" w:type="pct"/>
            <w:vAlign w:val="center"/>
          </w:tcPr>
          <w:p w:rsidR="00FE4D78" w:rsidRPr="002A5AD4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Фармонов Акбар Ботирович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Ўзбекистоннинг Туркия билан савдо-иқтисодий алоқаларини ривожлантириш йўналишлари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 кафедраси профессори, и.ф.д. Тухлиев Н.Т.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3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Шокирова Мохинур Фахриддиновна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Использование альтернативных источников энергии как повышение энергетической безопасности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(на примере Японии)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Қодирова З.А.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Г.В.Плеханов номидаги Россия иқтисодиёт университети Тошкент шаҳри филиали “Халқаро иқтисодиёт” кафедраси доценти,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и.ф.н.Талипова Н.Т.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3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Ўктамова Зилола Хайрулла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Роль иностранных инвестиций в экономическом развитии Японии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Вохидова М.Х.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Қодирова З.А.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Жаҳон иқтисодиёти ва дипломатия университети “Халқаро иқтисодиёт” кафедраси доценти, и.ф.н.Закирова С.А.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3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Абдурахимова Мумтоза Нажот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Основные направления торгово-экономических отношений Японии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Азизова Н.Т.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Ўзбекистон Республикаси Банк- молия академияси, “Банк иши” кафедраси </w:t>
            </w:r>
            <w:r w:rsidRPr="00FE4D78">
              <w:rPr>
                <w:sz w:val="24"/>
                <w:szCs w:val="24"/>
                <w:lang w:val="uz-Cyrl-UZ"/>
              </w:rPr>
              <w:lastRenderedPageBreak/>
              <w:t>доценти, и.ф.н. Раҳимова Ҳ.У.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lastRenderedPageBreak/>
              <w:t>03.06.2020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Мусаева Дурдона Хамза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Туркияда инвестиция муҳити ва унинг ўзига хос жиҳатлари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Султанов Б.Ф.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Холматов Н.Б.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“Средазцветмет-энерго” АЖ бош директори ўринбосари, и.ф.н. Бабаханов Дж.Ш.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430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Қаршиев Имомиддин Абдусаломович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Форс кўрфази мамлакатлари ўзаро савдо алоқалари ривожланишининг ҳозирги ҳолати ва истиқболлари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“Средазцветмет-энерго” АЖ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бош директори ўринбосари,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Бабаханов Дж.Ш.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Муродов Миржаҳон Ботир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Ислом молиясининг ривожланишида Баҳрайн қироллигининг ўрни ва роли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Бабаханов Дж.Ш.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 кафедраси мудири, и.ф.н. Содиқов З.Р.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696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Камолова Нодира Тўлқин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Туркияда инновация жараёнларини давлат томонидан тартибга солишнинг ўзига хос жиҳатлари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Бабаханов Дж.Ш.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қишлоқ хўжалиги илмий-тадқиқот институти директори,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 Султанов Б.Ф.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739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proofErr w:type="spellStart"/>
            <w:r w:rsidRPr="00FE4D78">
              <w:rPr>
                <w:sz w:val="24"/>
                <w:szCs w:val="24"/>
              </w:rPr>
              <w:t>ГанихановаХонзода</w:t>
            </w:r>
            <w:proofErr w:type="spellEnd"/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Возможности использования опыта банковской системы Японии в условиях Узбекистана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Раҳимова Ҳ.У.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 доц.</w:t>
            </w:r>
            <w:proofErr w:type="spellStart"/>
            <w:r w:rsidRPr="00FE4D78">
              <w:rPr>
                <w:sz w:val="24"/>
                <w:szCs w:val="24"/>
              </w:rPr>
              <w:t>Камилова</w:t>
            </w:r>
            <w:proofErr w:type="spellEnd"/>
            <w:r w:rsidRPr="00FE4D78">
              <w:rPr>
                <w:sz w:val="24"/>
                <w:szCs w:val="24"/>
                <w:lang w:val="uz-Cyrl-UZ"/>
              </w:rPr>
              <w:t>М.Х.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Халқаро Ислом Академияси “Ислом иқтисодиёти ва молияси, зиёрат туризми” кафедраси профессори, и.ф.д. Абдуллаев Р.В.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Latn-UZ"/>
              </w:rPr>
              <w:t>05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693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Жабборова Махфуза Убайдуллаевна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ШҲТга аъзо-мамлакатлар иқтисодий ҳамкорлиги ривожланишининг замонавий ҳолати ва истиқболлари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кафедраси мудири,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Содиқов З.Р.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8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55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Бердимуродов Сардор Мусулмон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Ўзбекистоннинг МДҲ мамлакатлари билан интеграция жараёнларини ривожлантириш йўналишлари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Азизова Н.Т.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қишлоқ хўжалиги илмий-тадқиқот институти директори, и.ф.д. Султанов Б.Ф.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8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2031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Абдуллаев Дилшод Шухрат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Кичик бизнесни давлат томонидан қўллаб қувватлашнинг Туркия тажрибаси ва ундан Ўзбекистонда фойдаланиш йўналишлари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ТИҚХММИ “Менежмент” кафедраси доценти, и.ф.н. </w:t>
            </w:r>
            <w:r w:rsidRPr="00FE4D78">
              <w:rPr>
                <w:sz w:val="24"/>
                <w:szCs w:val="24"/>
                <w:shd w:val="clear" w:color="auto" w:fill="FFFFFF"/>
                <w:lang w:val="uz-Cyrl-UZ"/>
              </w:rPr>
              <w:t>Шафкаров Б.Х.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8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351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Тожибаева Сарвинозбону Муроджон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Стимулирование малого и среднего бизнеса в Японии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доц. Талипова Н.Т.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Республикаси Банк- молия академияси, “Банк иши” кафедраси доц.,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Раҳимова Ҳ.У.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08.06.2020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622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Жалилов Сарвар Бўри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Отраслевая структура японской промышленности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Вохидова М.Х.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 w:bidi="ar-DZ"/>
              </w:rPr>
            </w:pPr>
            <w:r w:rsidRPr="00FE4D78">
              <w:rPr>
                <w:sz w:val="24"/>
                <w:szCs w:val="24"/>
                <w:lang w:val="uz-Cyrl-UZ"/>
              </w:rPr>
              <w:t>Азизова Н.Т.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Жаҳон иқтисодиёти ва дипломатия университети “Халқаро иқтисодиёт” кафедраси мудири, и.ф.д. Шарифхўжаев Ш.О.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</w:t>
            </w:r>
            <w:r w:rsidRPr="00FE4D78">
              <w:rPr>
                <w:bCs/>
                <w:sz w:val="24"/>
                <w:szCs w:val="24"/>
                <w:lang w:val="uz-Latn-UZ"/>
              </w:rPr>
              <w:t>8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672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Турдиева Роҳила Исмоил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Иқтисодий санкциялар шароитида Россия Федерацияси экспорт салоҳиятини ошириш имкониятлари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Холматов Н.Б.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Вохидова М.В.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 кафедраси мудири, и.ф.н. Содиқов З.Р.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722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Хатамов Бунёдбек Баҳромжон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Юқори технологиялар асосида Ўзбекистон саноат тармоқларини ривожлантириш-нинг асосий йўналишлари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Бабаханов Дж.Ш.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Қодирова З.А.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ТИҚХММИ “Менежмент” кафедраси доценти, иқтисод фанлари номзоди </w:t>
            </w:r>
            <w:r w:rsidRPr="00FE4D78">
              <w:rPr>
                <w:sz w:val="24"/>
                <w:szCs w:val="24"/>
                <w:shd w:val="clear" w:color="auto" w:fill="FFFFFF"/>
                <w:lang w:val="uz-Cyrl-UZ"/>
              </w:rPr>
              <w:t>Шафкаров Б.Х.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Хушвақтов Қувончбек Равшанович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Марказий Осиё мамлакатларида туризм соҳаси ривожланишининг қиёсий таҳлили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и.ф.д., проф. Расулов Т.С.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ЎзМУ “Иқтисодиёт назарияси” кафедраси доценти, иқтисод фанлари номзоди Элов Д.А.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Эсоналиева Канизахон Йўлдошали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ва Россиянинг ёқилғи-энергетика соҳасидаги иқтисодий ҳамкорлиги йўналишлари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Вохидова М.Х.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Тошкент молия институти “Иқтисодиёт” кафедраси доценти,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Зайнутддинова У.Дж.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Файзуллаева Гулираъно Шавкатовна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Особенности демографической политики Японии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Азизова Н.Т.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Қодирова З.А.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Г.В.Плеханов номидаги Россия иқтисодиёт университети Тошкент шаҳри филиали “Халқаро иқтисодиёт” каф. доц., и.ф.н. Талипова Н.Т.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</w:t>
            </w:r>
            <w:r w:rsidRPr="00FE4D78">
              <w:rPr>
                <w:bCs/>
                <w:sz w:val="24"/>
                <w:szCs w:val="24"/>
                <w:lang w:val="uz-Latn-UZ"/>
              </w:rPr>
              <w:t>0</w:t>
            </w:r>
            <w:r w:rsidRPr="00FE4D78">
              <w:rPr>
                <w:bCs/>
                <w:sz w:val="24"/>
                <w:szCs w:val="24"/>
                <w:lang w:val="uz-Cyrl-UZ"/>
              </w:rPr>
              <w:t>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Мадрахимова Маҳлиё Ойбек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highlight w:val="yellow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Ўзбекистоннинг БРИКС мамлакатлари билан савдо-иқтисодий алоқалари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Холматов Н.Б.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 кафедраси мудири, и.ф.н. Содиқов З.Р.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055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Меҳмонов Қуёшбек Толибжон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Марказий Осиё мамлакатлари демографик ривожланиши хусусиятлари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Холматов Н.Б.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қишлоқ хўжалиги илмий-тадқиқот институти директори, и.ф.д. Султанов Б.Ф.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423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Пўлатжонов Обиджон Одилжон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Ўзбекистонда инновцион иқтисодиёт шаклланиши имкониятлари ва истиқболлари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Камилова М.Х.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ТИҚХММИ “Менежмент” кафедраси доценти, и.ф.н. </w:t>
            </w:r>
            <w:r w:rsidRPr="00FE4D78">
              <w:rPr>
                <w:sz w:val="24"/>
                <w:szCs w:val="24"/>
                <w:shd w:val="clear" w:color="auto" w:fill="FFFFFF"/>
                <w:lang w:val="uz-Cyrl-UZ"/>
              </w:rPr>
              <w:t>Шафкаров Б.Х.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844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Рашидов Жавоҳир Фарҳод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Ўзбекистонда кичик бизнес субъектларининг экспорт фаолиятини ривожлантириш йўллари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доктори Султанов Б.Ф.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проф. Расулов Т.С.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ТИКХММИ профессори,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 Умаров С.Р.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841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Сотимов Фазлиддин Қаҳрамон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Ўзбекистонда хорижий инвестициялар иштирокидаги корхоналар фаолиятининг тармоқ ва ҳудудий хусусиятлари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и.ф.д., проф. Расулов Т.С.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ЎзМУ “Иқтисодиёт назарияси” кафедраси доценти, иқтисод фанлари номзоди Элов Д.А.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87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Юлдашев Зуҳриддин Анвар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Стран</w:t>
            </w:r>
            <w:r w:rsidRPr="00FE4D78">
              <w:rPr>
                <w:sz w:val="24"/>
                <w:szCs w:val="24"/>
              </w:rPr>
              <w:t>ы Персидского залива на мировом рынке финансовых услуг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Бабаханов Дж.Ш.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Камилова М.Х.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ТИҚХММИ “Менежмент” кафедраси доценти, и.ф.н. </w:t>
            </w:r>
            <w:r w:rsidRPr="00FE4D78">
              <w:rPr>
                <w:sz w:val="24"/>
                <w:szCs w:val="24"/>
                <w:shd w:val="clear" w:color="auto" w:fill="FFFFFF"/>
                <w:lang w:val="uz-Cyrl-UZ"/>
              </w:rPr>
              <w:t>Шафкаров Б.Х.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682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Пўлатова (Нурмухамедова) Мафтуна Мумтоз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Торгово-экономические отношения Турции и Российской Федерации: современное состояние и перспективы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Камилова М.Х.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Азизова Н.Т.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Тошкент молия институти </w:t>
            </w:r>
            <w:r w:rsidRPr="00FE4D78">
              <w:rPr>
                <w:sz w:val="24"/>
                <w:szCs w:val="24"/>
              </w:rPr>
              <w:t>“</w:t>
            </w:r>
            <w:r w:rsidRPr="00FE4D78">
              <w:rPr>
                <w:sz w:val="24"/>
                <w:szCs w:val="24"/>
                <w:lang w:val="uz-Cyrl-UZ"/>
              </w:rPr>
              <w:t>Иқтисодиёт</w:t>
            </w:r>
            <w:r w:rsidRPr="00FE4D78">
              <w:rPr>
                <w:sz w:val="24"/>
                <w:szCs w:val="24"/>
              </w:rPr>
              <w:t>”</w:t>
            </w:r>
            <w:r w:rsidRPr="00FE4D78">
              <w:rPr>
                <w:sz w:val="24"/>
                <w:szCs w:val="24"/>
                <w:lang w:val="uz-Cyrl-UZ"/>
              </w:rPr>
              <w:t xml:space="preserve"> кафедраси доценти, и.ф.н.  Зайнутддинова У.Дж.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409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Илҳомжонов Самандар Шавкат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Статистический анализ и прогнозирование развития рынка нефти арабских стран ОПЕК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Камилова М.Х.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Ҳусанов Ч.Қ.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“Халқаро иқтисодий муносабатлар” кафедраси катта ўқ., и.ф.н. Гулямова Г.П.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401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Сотволдиев Асқаржон Акбаржон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iCs/>
                <w:sz w:val="24"/>
                <w:szCs w:val="24"/>
              </w:rPr>
              <w:t>Основные направления налогово-бюджетной и денежно-кредитной политики</w:t>
            </w:r>
            <w:r w:rsidRPr="00FE4D78">
              <w:rPr>
                <w:iCs/>
                <w:sz w:val="24"/>
                <w:szCs w:val="24"/>
                <w:lang w:val="uz-Cyrl-UZ"/>
              </w:rPr>
              <w:t xml:space="preserve"> Турции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Азизова Н.Т.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“Средазцветмет-энерго” АЖ бош директори ўринбосари,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Бабаханов Дж.Ш.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Исмойилов Бахтиёр Улуғбек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Миллий иқтисодиётга тўғридан-тўғри хорижий инвестициялар жалб қилишнинг тармоқ хусусиятлари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Холматов Н.Б.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 кафедраси профессори, и.ф.д. Абдуллаев Р.В.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15.06.2020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328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Раззоқов Нурислом Жаббор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Современные тенденции экономических отношений Турции и ЕС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қишлоқ хўжалиги илмий-тадқиқот институти директори,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 Султанов Б.Ф.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416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Содиқов Фирдавс Ёсифович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Развитие внешней торговли Ирана в условиях экономических санкций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“Ислом иқтисодиёти ва молияси, зиёрат туризми” кафедраси проф., и.ф.д. Тухлиев Н.Т.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416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Комилова Муниса Баҳром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Инновационный потенциал Турции и особенности его использования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Камилова М.Х.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 Садибекова Б.Дж.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ТИҚХММИ “Менежмент” кафедраси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доц., и.ф.н. </w:t>
            </w:r>
            <w:r w:rsidRPr="00FE4D78">
              <w:rPr>
                <w:sz w:val="24"/>
                <w:szCs w:val="24"/>
                <w:shd w:val="clear" w:color="auto" w:fill="FFFFFF"/>
                <w:lang w:val="uz-Cyrl-UZ"/>
              </w:rPr>
              <w:t>Шафкаров Б.Х.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276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Жўраева Фозила Рустам қизи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Особенности развития свободных экономических зон ОАЭ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Камилова М.Х.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Зиядуллаева Л.С.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“Халқаро иқтисодий муносабатлар” кафедраси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к. ўқ., и.ф.н. Гулямова Г.П.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416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FE4D78">
              <w:rPr>
                <w:color w:val="000000"/>
                <w:sz w:val="24"/>
                <w:szCs w:val="24"/>
                <w:lang w:val="uz-Cyrl-UZ"/>
              </w:rPr>
              <w:t>Тоғаймуродов Олим Бекмурод ўғли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Особенности внешнеэконо-мической политики Турции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и.ф.д.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Султанов Б.Ф.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 доц. Эрмаматов Ш.Ж.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ТИҚХММИ “Менежмент” кафедраси доценти, иқтисод фанлари номзоди </w:t>
            </w:r>
            <w:r w:rsidRPr="00FE4D78">
              <w:rPr>
                <w:sz w:val="24"/>
                <w:szCs w:val="24"/>
                <w:shd w:val="clear" w:color="auto" w:fill="FFFFFF"/>
                <w:lang w:val="uz-Cyrl-UZ"/>
              </w:rPr>
              <w:t>Шафкаров Б.Х.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85"/>
        </w:trPr>
        <w:tc>
          <w:tcPr>
            <w:tcW w:w="129" w:type="pct"/>
            <w:vAlign w:val="center"/>
          </w:tcPr>
          <w:p w:rsidR="002A5AD4" w:rsidRPr="00FE4D78" w:rsidRDefault="002A5AD4" w:rsidP="002A5AD4">
            <w:pPr>
              <w:pStyle w:val="a6"/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03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Юсупова Камола Дильшодовна</w:t>
            </w:r>
          </w:p>
        </w:tc>
        <w:tc>
          <w:tcPr>
            <w:tcW w:w="988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Участие Японии на международном рынке транспортных услуг</w:t>
            </w:r>
          </w:p>
        </w:tc>
        <w:tc>
          <w:tcPr>
            <w:tcW w:w="644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и.ф.н.,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доц. Талипова Н.Т.</w:t>
            </w:r>
          </w:p>
        </w:tc>
        <w:tc>
          <w:tcPr>
            <w:tcW w:w="645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иқтисод фанлари бўйича PhD  Вохидова М.Х.</w:t>
            </w:r>
          </w:p>
        </w:tc>
        <w:tc>
          <w:tcPr>
            <w:tcW w:w="946" w:type="pct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Халқаро Ислом Академияси “Ислом иқтисодиёти ва молияси, зиёрат туризми” кафедраси профессори, и.ф.д. Абдуллаев Р.В.</w:t>
            </w:r>
          </w:p>
        </w:tc>
        <w:tc>
          <w:tcPr>
            <w:tcW w:w="429" w:type="pct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616" w:type="pct"/>
            <w:vAlign w:val="center"/>
          </w:tcPr>
          <w:p w:rsidR="002A5AD4" w:rsidRDefault="002A5AD4" w:rsidP="002A5AD4">
            <w:pPr>
              <w:jc w:val="center"/>
            </w:pPr>
            <w:r w:rsidRPr="00EE298D">
              <w:rPr>
                <w:sz w:val="24"/>
                <w:szCs w:val="24"/>
                <w:lang w:val="en-US"/>
              </w:rPr>
              <w:t>Zoom platformasi</w:t>
            </w:r>
          </w:p>
        </w:tc>
      </w:tr>
    </w:tbl>
    <w:p w:rsidR="00DE37A1" w:rsidRPr="00B10335" w:rsidRDefault="00863B88" w:rsidP="007772B8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B10335">
        <w:rPr>
          <w:rFonts w:ascii="Times New Roman" w:hAnsi="Times New Roman"/>
          <w:b/>
          <w:sz w:val="26"/>
          <w:szCs w:val="26"/>
          <w:lang w:val="uz-Cyrl-UZ"/>
        </w:rPr>
        <w:tab/>
      </w:r>
      <w:r w:rsidRPr="00B10335">
        <w:rPr>
          <w:rFonts w:ascii="Times New Roman" w:hAnsi="Times New Roman"/>
          <w:b/>
          <w:sz w:val="26"/>
          <w:szCs w:val="26"/>
          <w:lang w:val="uz-Cyrl-UZ"/>
        </w:rPr>
        <w:tab/>
      </w:r>
    </w:p>
    <w:p w:rsidR="00DE37A1" w:rsidRPr="00B10335" w:rsidRDefault="00473F1F" w:rsidP="007772B8">
      <w:pPr>
        <w:tabs>
          <w:tab w:val="center" w:pos="7285"/>
          <w:tab w:val="left" w:pos="12465"/>
        </w:tabs>
        <w:jc w:val="center"/>
        <w:rPr>
          <w:b/>
          <w:sz w:val="26"/>
          <w:szCs w:val="26"/>
          <w:lang w:val="uz-Cyrl-UZ"/>
        </w:rPr>
      </w:pPr>
      <w:r w:rsidRPr="00B10335">
        <w:rPr>
          <w:b/>
          <w:sz w:val="26"/>
          <w:szCs w:val="26"/>
          <w:lang w:val="uz-Cyrl-UZ"/>
        </w:rPr>
        <w:t>5120700 - Жаҳон сиёсати (минтақалар бўйича) таълим йўналиши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701"/>
        <w:gridCol w:w="2977"/>
        <w:gridCol w:w="1985"/>
        <w:gridCol w:w="2126"/>
        <w:gridCol w:w="2835"/>
        <w:gridCol w:w="1417"/>
        <w:gridCol w:w="1843"/>
      </w:tblGrid>
      <w:tr w:rsidR="00FE4D78" w:rsidRPr="00FE4D78" w:rsidTr="002A5AD4">
        <w:tc>
          <w:tcPr>
            <w:tcW w:w="567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Latn-UZ"/>
              </w:rPr>
              <w:t>№</w:t>
            </w:r>
          </w:p>
        </w:tc>
        <w:tc>
          <w:tcPr>
            <w:tcW w:w="1701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>Талаба</w:t>
            </w:r>
            <w:r w:rsidRPr="00FE4D78">
              <w:rPr>
                <w:b/>
                <w:bCs/>
                <w:sz w:val="24"/>
                <w:szCs w:val="24"/>
                <w:lang w:val="uz-Latn-UZ"/>
              </w:rPr>
              <w:t>нинг</w:t>
            </w:r>
          </w:p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Latn-UZ"/>
              </w:rPr>
              <w:t>Ф.И.Ш.</w:t>
            </w:r>
          </w:p>
        </w:tc>
        <w:tc>
          <w:tcPr>
            <w:tcW w:w="2977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 xml:space="preserve">Битирув малакавий иши </w:t>
            </w:r>
            <w:r w:rsidRPr="00FE4D78">
              <w:rPr>
                <w:b/>
                <w:bCs/>
                <w:sz w:val="24"/>
                <w:szCs w:val="24"/>
                <w:lang w:val="uz-Latn-UZ"/>
              </w:rPr>
              <w:t>мавзуси</w:t>
            </w:r>
          </w:p>
        </w:tc>
        <w:tc>
          <w:tcPr>
            <w:tcW w:w="1985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/>
                <w:bCs/>
                <w:sz w:val="24"/>
                <w:szCs w:val="24"/>
                <w:lang w:val="uz-Latn-UZ"/>
              </w:rPr>
              <w:t>Илмий раҳбар</w:t>
            </w:r>
          </w:p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>(ва илмий маслаҳатчи)</w:t>
            </w:r>
          </w:p>
        </w:tc>
        <w:tc>
          <w:tcPr>
            <w:tcW w:w="2126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Latn-UZ"/>
              </w:rPr>
              <w:t>Ички</w:t>
            </w:r>
          </w:p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Latn-UZ"/>
              </w:rPr>
              <w:t>тақризчи</w:t>
            </w:r>
          </w:p>
        </w:tc>
        <w:tc>
          <w:tcPr>
            <w:tcW w:w="2835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Latn-UZ"/>
              </w:rPr>
              <w:t>Ташқи тақризчи</w:t>
            </w:r>
          </w:p>
        </w:tc>
        <w:tc>
          <w:tcPr>
            <w:tcW w:w="1417" w:type="dxa"/>
            <w:vAlign w:val="center"/>
          </w:tcPr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Latn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>Ҳ</w:t>
            </w:r>
            <w:r w:rsidRPr="00FE4D78">
              <w:rPr>
                <w:b/>
                <w:bCs/>
                <w:sz w:val="24"/>
                <w:szCs w:val="24"/>
                <w:lang w:val="uz-Latn-UZ"/>
              </w:rPr>
              <w:t>имоя</w:t>
            </w:r>
          </w:p>
          <w:p w:rsidR="00FE4D78" w:rsidRPr="00FE4D78" w:rsidRDefault="00FE4D78" w:rsidP="00F515F3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 w:rsidRPr="00FE4D78">
              <w:rPr>
                <w:b/>
                <w:bCs/>
                <w:sz w:val="24"/>
                <w:szCs w:val="24"/>
                <w:lang w:val="uz-Cyrl-UZ"/>
              </w:rPr>
              <w:t>куни</w:t>
            </w:r>
          </w:p>
        </w:tc>
        <w:tc>
          <w:tcPr>
            <w:tcW w:w="1843" w:type="dxa"/>
          </w:tcPr>
          <w:p w:rsidR="00FE4D78" w:rsidRPr="00FE4D78" w:rsidRDefault="002A5AD4" w:rsidP="00F515F3">
            <w:pPr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Онлайн ҳимоя ўтказиладиган платформа тури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Узоқов Бобур Учқун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Ядерная программа Ирана</w:t>
            </w:r>
            <w:r w:rsidRPr="00FE4D78">
              <w:rPr>
                <w:sz w:val="24"/>
                <w:szCs w:val="24"/>
                <w:lang w:val="uz-Cyrl-UZ"/>
              </w:rPr>
              <w:t xml:space="preserve"> на современном этапе: на примере </w:t>
            </w:r>
            <w:r w:rsidRPr="00FE4D78">
              <w:rPr>
                <w:sz w:val="24"/>
                <w:szCs w:val="24"/>
              </w:rPr>
              <w:t>СВД</w:t>
            </w:r>
            <w:r w:rsidRPr="00FE4D78">
              <w:rPr>
                <w:sz w:val="24"/>
                <w:szCs w:val="24"/>
                <w:lang w:val="uz-Cyrl-UZ"/>
              </w:rPr>
              <w:t>П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</w:t>
            </w:r>
            <w:r w:rsidRPr="00FE4D78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04.06.2020</w:t>
            </w:r>
          </w:p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Султонов Миродил Мурод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 xml:space="preserve">Новые геополитические вызовы и угрозы </w:t>
            </w:r>
            <w:r w:rsidRPr="00FE4D78">
              <w:rPr>
                <w:sz w:val="24"/>
                <w:szCs w:val="24"/>
                <w:lang w:val="uz-Cyrl-UZ"/>
              </w:rPr>
              <w:t xml:space="preserve">для </w:t>
            </w:r>
            <w:r w:rsidRPr="00FE4D78">
              <w:rPr>
                <w:sz w:val="24"/>
                <w:szCs w:val="24"/>
              </w:rPr>
              <w:t>Узбекистана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r w:rsidRPr="00FE4D78">
              <w:rPr>
                <w:sz w:val="24"/>
                <w:szCs w:val="24"/>
              </w:rPr>
              <w:t>Ниязова Н.М.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bidi="ar-DZ"/>
              </w:rPr>
            </w:pPr>
            <w:r w:rsidRPr="00FE4D78">
              <w:rPr>
                <w:sz w:val="24"/>
                <w:szCs w:val="24"/>
                <w:lang w:bidi="ar-DZ"/>
              </w:rPr>
              <w:t>с.ф.д., проф.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 w:bidi="ar-DZ"/>
              </w:rPr>
              <w:t>Қ</w:t>
            </w:r>
            <w:proofErr w:type="spellStart"/>
            <w:r w:rsidRPr="00FE4D78">
              <w:rPr>
                <w:sz w:val="24"/>
                <w:szCs w:val="24"/>
                <w:lang w:bidi="ar-DZ"/>
              </w:rPr>
              <w:t>осимова</w:t>
            </w:r>
            <w:proofErr w:type="spellEnd"/>
            <w:r w:rsidRPr="00FE4D78">
              <w:rPr>
                <w:sz w:val="24"/>
                <w:szCs w:val="24"/>
                <w:lang w:val="uz-Cyrl-UZ" w:bidi="ar-DZ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04.06.2020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Кенжаев Амирбек Алижон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Водный фактор в отношениях стран Центральной Азии на современном этапе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с.ф.д..Жураева Г.М.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04.06.2020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91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Аннаев Аслиддин Тураевич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Проблемы нераспространения ядерного оружия на азиатском континенте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 Идиров У.Ю.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с.ф.д.,проф. Ёвқочев Ш.А.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профессори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04.06.2020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76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Суванов Мақсуд Комил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Тур</w:t>
            </w:r>
            <w:r w:rsidRPr="00FE4D78">
              <w:rPr>
                <w:sz w:val="24"/>
                <w:szCs w:val="24"/>
                <w:lang w:val="uz-Cyrl-UZ"/>
              </w:rPr>
              <w:t>е</w:t>
            </w:r>
            <w:r w:rsidRPr="00FE4D78">
              <w:rPr>
                <w:sz w:val="24"/>
                <w:szCs w:val="24"/>
              </w:rPr>
              <w:t>ц</w:t>
            </w:r>
            <w:r w:rsidRPr="00FE4D78">
              <w:rPr>
                <w:sz w:val="24"/>
                <w:szCs w:val="24"/>
                <w:lang w:val="uz-Cyrl-UZ"/>
              </w:rPr>
              <w:t>ко-Китайские отношения на современном этапе.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  <w:lang w:val="en-US"/>
              </w:rPr>
              <w:t>Ниязова</w:t>
            </w:r>
            <w:proofErr w:type="spellEnd"/>
            <w:r w:rsidRPr="00FE4D78">
              <w:rPr>
                <w:sz w:val="24"/>
                <w:szCs w:val="24"/>
                <w:lang w:val="en-US"/>
              </w:rPr>
              <w:t xml:space="preserve"> Н.М.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с.ф.д..Муҳаммадсидиқов М.М.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04.06.2020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89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Масобиров Имонризо Бахтиёр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Замонавий дипломатияда медиа-омилларнинг ўрни ва роли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r w:rsidRPr="00FE4D78">
              <w:rPr>
                <w:sz w:val="24"/>
                <w:szCs w:val="24"/>
              </w:rPr>
              <w:t>Ниязова Н.М.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Ғайратжонов Жамшидбек Хасанбой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«Курдский фактор» в мировой и региональной политике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r w:rsidRPr="00FE4D78">
              <w:rPr>
                <w:sz w:val="24"/>
                <w:szCs w:val="24"/>
              </w:rPr>
              <w:t>Ниязова Н.М.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060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Рахматхонов Бобурхон Улуғбек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Ўзбекистон-Россия муносабатларининг ривожланиш истиқболлари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bidi="ar-DZ"/>
              </w:rPr>
            </w:pPr>
            <w:r w:rsidRPr="00FE4D78">
              <w:rPr>
                <w:sz w:val="24"/>
                <w:szCs w:val="24"/>
                <w:lang w:bidi="ar-DZ"/>
              </w:rPr>
              <w:t>с.ф.д., проф.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 w:bidi="ar-DZ"/>
              </w:rPr>
              <w:t>Қ</w:t>
            </w:r>
            <w:proofErr w:type="spellStart"/>
            <w:r w:rsidRPr="00FE4D78">
              <w:rPr>
                <w:sz w:val="24"/>
                <w:szCs w:val="24"/>
                <w:lang w:bidi="ar-DZ"/>
              </w:rPr>
              <w:t>осимова</w:t>
            </w:r>
            <w:proofErr w:type="spellEnd"/>
            <w:r w:rsidRPr="00FE4D78">
              <w:rPr>
                <w:sz w:val="24"/>
                <w:szCs w:val="24"/>
                <w:lang w:val="uz-Cyrl-UZ" w:bidi="ar-DZ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с.ф.д.,проф. Ёвқочев Ш.А.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профессори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89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Эсонов Нодирбек Тохир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</w:rPr>
              <w:t>Политика Франции на Ближнем Востоке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en-US"/>
              </w:rPr>
              <w:t>PhD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</w:t>
            </w:r>
            <w:r w:rsidRPr="00FE4D78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117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Ўроқбоев Искандар Хамза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Япониянинг Афғонистондаги тинчликпарвар ва гуманитар сиёсати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05.06.2020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Норбобоев Нодир Обид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rFonts w:eastAsia="MS Mincho"/>
                <w:sz w:val="24"/>
                <w:szCs w:val="24"/>
                <w:lang w:val="uz-Cyrl-UZ" w:eastAsia="ja-JP"/>
              </w:rPr>
            </w:pPr>
            <w:r w:rsidRPr="00FE4D78">
              <w:rPr>
                <w:rFonts w:eastAsia="MS Mincho"/>
                <w:sz w:val="24"/>
                <w:szCs w:val="24"/>
                <w:lang w:eastAsia="ja-JP"/>
              </w:rPr>
              <w:t xml:space="preserve">Отношения Японии с государствами Ближнего Востока в энергетической </w:t>
            </w:r>
            <w:r w:rsidRPr="00FE4D78">
              <w:rPr>
                <w:rFonts w:eastAsia="MS Mincho"/>
                <w:sz w:val="24"/>
                <w:szCs w:val="24"/>
                <w:lang w:val="uz-Cyrl-UZ" w:eastAsia="ja-JP"/>
              </w:rPr>
              <w:t>сфере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 w:bidi="ar-DZ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  <w:lang w:val="en-US"/>
              </w:rPr>
              <w:t>Ниязова</w:t>
            </w:r>
            <w:proofErr w:type="spellEnd"/>
            <w:r w:rsidRPr="00FE4D78">
              <w:rPr>
                <w:sz w:val="24"/>
                <w:szCs w:val="24"/>
                <w:lang w:val="en-US"/>
              </w:rPr>
              <w:t xml:space="preserve"> Н.М.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с.ф.д..Жураева Г.М.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Нормаева Машҳура Ғуломовна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Гендерная политика в современной Турции.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  <w:lang w:val="en-US"/>
              </w:rPr>
              <w:t>Ниязова</w:t>
            </w:r>
            <w:proofErr w:type="spellEnd"/>
            <w:r w:rsidRPr="00FE4D78">
              <w:rPr>
                <w:sz w:val="24"/>
                <w:szCs w:val="24"/>
                <w:lang w:val="en-US"/>
              </w:rPr>
              <w:t xml:space="preserve"> Н.М.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bidi="ar-DZ"/>
              </w:rPr>
            </w:pPr>
            <w:r w:rsidRPr="00FE4D78">
              <w:rPr>
                <w:sz w:val="24"/>
                <w:szCs w:val="24"/>
                <w:lang w:bidi="ar-DZ"/>
              </w:rPr>
              <w:t>с.ф.д., проф.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 w:bidi="ar-DZ"/>
              </w:rPr>
              <w:t>Қ</w:t>
            </w:r>
            <w:proofErr w:type="spellStart"/>
            <w:r w:rsidRPr="00FE4D78">
              <w:rPr>
                <w:sz w:val="24"/>
                <w:szCs w:val="24"/>
                <w:lang w:bidi="ar-DZ"/>
              </w:rPr>
              <w:t>осимова</w:t>
            </w:r>
            <w:proofErr w:type="spellEnd"/>
            <w:r w:rsidRPr="00FE4D78">
              <w:rPr>
                <w:sz w:val="24"/>
                <w:szCs w:val="24"/>
                <w:lang w:val="uz-Cyrl-UZ" w:bidi="ar-DZ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с.ф.д..Жураева Г.М.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301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Узакбаев Юсуп Абатбай-ули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Роль политических лидеров в формировании мировой политики (имиджиологический подход)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PhD, доц. Сайфуллаев Д.Б.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Умаров Хусанбек Баридожович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 xml:space="preserve">Центральная Азия: основные тенденции развития </w:t>
            </w:r>
            <w:r w:rsidRPr="00FE4D78">
              <w:rPr>
                <w:sz w:val="24"/>
                <w:szCs w:val="24"/>
                <w:lang w:val="uz-Cyrl-UZ"/>
              </w:rPr>
              <w:t>современных интеграционнных процессов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 w:bidi="ar-DZ"/>
              </w:rPr>
            </w:pPr>
            <w:r w:rsidRPr="00FE4D78">
              <w:rPr>
                <w:sz w:val="24"/>
                <w:szCs w:val="24"/>
                <w:lang w:val="uz-Cyrl-UZ" w:bidi="ar-DZ"/>
              </w:rPr>
              <w:t>с.ф.д., проф. Идиров У.Ю.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Абдуллаев Отабек Эгамберган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Ҳозирги даврда “Афғонистон-Эрон” муносабатларининг ривожланиш истиқболлари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 Идиров У.Ю.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08.06.2020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Исламбекова Дилфуза Зафаржон қизи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Политические изменения в Египте и Тунисе после арабской весны</w:t>
            </w:r>
            <w:r w:rsidRPr="00FE4D78">
              <w:rPr>
                <w:sz w:val="24"/>
                <w:szCs w:val="24"/>
                <w:lang w:val="uz-Cyrl-UZ"/>
              </w:rPr>
              <w:t>: сравнительный анализ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Идиров У.Ю.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с.ф.д..Муҳаммадсидиқов М.М.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Мақсудов Азизбек Одилбек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Проблемы экономического роста социальной политики и демографии в ОАЭ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r w:rsidRPr="00FE4D78">
              <w:rPr>
                <w:sz w:val="24"/>
                <w:szCs w:val="24"/>
              </w:rPr>
              <w:t>Ниязова Н.М.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PhD, доц. Сайфуллаев Д.Б.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Хафизова Таманно Шухратовна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rFonts w:eastAsia="MS Mincho"/>
                <w:sz w:val="24"/>
                <w:szCs w:val="24"/>
                <w:lang w:val="uz-Cyrl-UZ" w:eastAsia="ja-JP"/>
              </w:rPr>
            </w:pPr>
            <w:r w:rsidRPr="00FE4D78">
              <w:rPr>
                <w:sz w:val="24"/>
                <w:szCs w:val="24"/>
              </w:rPr>
              <w:t>Проблемы региональной безопасности</w:t>
            </w:r>
            <w:r w:rsidRPr="00FE4D78">
              <w:rPr>
                <w:sz w:val="24"/>
                <w:szCs w:val="24"/>
                <w:lang w:val="uz-Cyrl-UZ"/>
              </w:rPr>
              <w:t xml:space="preserve"> в </w:t>
            </w:r>
            <w:r w:rsidRPr="00FE4D78">
              <w:rPr>
                <w:sz w:val="24"/>
                <w:szCs w:val="24"/>
              </w:rPr>
              <w:t>Южной Азии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r w:rsidRPr="00FE4D78">
              <w:rPr>
                <w:sz w:val="24"/>
                <w:szCs w:val="24"/>
              </w:rPr>
              <w:t>Ниязова Н.М.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Махмадиёров Шукурулло Абдираим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Стратегия “мягкой сил</w:t>
            </w:r>
            <w:r w:rsidRPr="00FE4D78">
              <w:rPr>
                <w:sz w:val="24"/>
                <w:szCs w:val="24"/>
              </w:rPr>
              <w:t>ы</w:t>
            </w:r>
            <w:r w:rsidRPr="00FE4D78">
              <w:rPr>
                <w:sz w:val="24"/>
                <w:szCs w:val="24"/>
                <w:lang w:val="uz-Cyrl-UZ"/>
              </w:rPr>
              <w:t>” во внешней политике Турции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PhD, доц. Сайфуллаев Д.Б.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Мирсамадов Зафар Эркин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Особенности Российско-Китайских отношений на современном этапе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r w:rsidRPr="00FE4D78">
              <w:rPr>
                <w:sz w:val="24"/>
                <w:szCs w:val="24"/>
              </w:rPr>
              <w:t>Ниязова Н.М.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>PhD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FE4D78">
              <w:rPr>
                <w:sz w:val="24"/>
                <w:szCs w:val="24"/>
              </w:rPr>
              <w:t>Олийва</w:t>
            </w:r>
            <w:proofErr w:type="spellEnd"/>
            <w:r w:rsidRPr="00FE4D78">
              <w:rPr>
                <w:sz w:val="24"/>
                <w:szCs w:val="24"/>
                <w:lang w:val="uz-Cyrl-UZ"/>
              </w:rPr>
              <w:t>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10.06.2020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Ачилов Азлархон Боситхон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 xml:space="preserve">Роль и место движения </w:t>
            </w:r>
            <w:r w:rsidRPr="00FE4D78">
              <w:rPr>
                <w:sz w:val="24"/>
                <w:szCs w:val="24"/>
                <w:lang w:val="uz-Cyrl-UZ"/>
              </w:rPr>
              <w:t>Т</w:t>
            </w:r>
            <w:proofErr w:type="spellStart"/>
            <w:r w:rsidRPr="00FE4D78">
              <w:rPr>
                <w:sz w:val="24"/>
                <w:szCs w:val="24"/>
              </w:rPr>
              <w:t>алибан</w:t>
            </w:r>
            <w:proofErr w:type="spellEnd"/>
            <w:r w:rsidRPr="00FE4D78">
              <w:rPr>
                <w:sz w:val="24"/>
                <w:szCs w:val="24"/>
              </w:rPr>
              <w:t xml:space="preserve"> в </w:t>
            </w:r>
            <w:proofErr w:type="spellStart"/>
            <w:r w:rsidRPr="00FE4D78">
              <w:rPr>
                <w:sz w:val="24"/>
                <w:szCs w:val="24"/>
              </w:rPr>
              <w:t>р</w:t>
            </w:r>
            <w:proofErr w:type="spellEnd"/>
            <w:r w:rsidRPr="00FE4D78">
              <w:rPr>
                <w:sz w:val="24"/>
                <w:szCs w:val="24"/>
                <w:lang w:val="uz-Cyrl-UZ"/>
              </w:rPr>
              <w:t>ешении</w:t>
            </w:r>
            <w:r w:rsidRPr="00FE4D78">
              <w:rPr>
                <w:sz w:val="24"/>
                <w:szCs w:val="24"/>
              </w:rPr>
              <w:t xml:space="preserve"> Афганского кризиса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Бурхонхўжаева Нилуфар Нуриддин қизи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Фактор “мягкой сил</w:t>
            </w:r>
            <w:r w:rsidRPr="00FE4D78">
              <w:rPr>
                <w:sz w:val="24"/>
                <w:szCs w:val="24"/>
              </w:rPr>
              <w:t>ы</w:t>
            </w:r>
            <w:r w:rsidRPr="00FE4D78">
              <w:rPr>
                <w:sz w:val="24"/>
                <w:szCs w:val="24"/>
                <w:lang w:val="uz-Cyrl-UZ"/>
              </w:rPr>
              <w:t>” во внешней политике России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670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proofErr w:type="spellStart"/>
            <w:r w:rsidRPr="00FE4D78">
              <w:rPr>
                <w:sz w:val="24"/>
                <w:szCs w:val="24"/>
              </w:rPr>
              <w:t>МухаммедоваМарзия</w:t>
            </w:r>
            <w:proofErr w:type="spellEnd"/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proofErr w:type="spellStart"/>
            <w:r w:rsidRPr="00FE4D78">
              <w:rPr>
                <w:sz w:val="24"/>
                <w:szCs w:val="24"/>
              </w:rPr>
              <w:t>Мажидовна</w:t>
            </w:r>
            <w:proofErr w:type="spellEnd"/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Египетско-Российские отношения как фактор обеспечения региональной безопасности на Ближнем Востоке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PhD, доц. Сайфуллаев Д.Б.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1274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Обиджонов Хожимурод Фозилжон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</w:rPr>
              <w:t>Основные направления дипломатической деятельности Саудовской Аравии на современном этапе.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с.ф.д..Муҳаммадсидиқов М.М.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79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Миркамалова Гавхархон Жавлон қизи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color w:val="FF0000"/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>Современное влияние ислама на политические процессы в Йемене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доц. Муҳаммадсидиқов М.М.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12.06.2020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80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Назарматова Рухсора Фурқат қизи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Гендерная политика в ОАЭ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  <w:lang w:val="en-US"/>
              </w:rPr>
              <w:t>Ниязова</w:t>
            </w:r>
            <w:proofErr w:type="spellEnd"/>
            <w:r w:rsidRPr="00FE4D78">
              <w:rPr>
                <w:sz w:val="24"/>
                <w:szCs w:val="24"/>
                <w:lang w:val="en-US"/>
              </w:rPr>
              <w:t xml:space="preserve"> Н.М.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  Султонова Э.С.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профессори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16.06.2020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80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Мухитдинова Маликахон Эркинхўжаевна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Новые форматы сотрудничества США и стран Центральной Азии (“С. 5+1)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16.06.2020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79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Хабибуллаев Зокиржон Муродилла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</w:rPr>
              <w:t xml:space="preserve">Политические аспекты международных транспортных </w:t>
            </w:r>
            <w:r w:rsidRPr="00FE4D78">
              <w:rPr>
                <w:sz w:val="24"/>
                <w:szCs w:val="24"/>
                <w:lang w:val="uz-Cyrl-UZ"/>
              </w:rPr>
              <w:t>коридоров</w:t>
            </w:r>
            <w:r w:rsidRPr="00FE4D78">
              <w:rPr>
                <w:sz w:val="24"/>
                <w:szCs w:val="24"/>
              </w:rPr>
              <w:t xml:space="preserve"> в Узбекистане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bidi="ar-DZ"/>
              </w:rPr>
            </w:pPr>
            <w:r w:rsidRPr="00FE4D78">
              <w:rPr>
                <w:sz w:val="24"/>
                <w:szCs w:val="24"/>
                <w:lang w:bidi="ar-DZ"/>
              </w:rPr>
              <w:t>с.ф.д., проф.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 w:bidi="ar-DZ"/>
              </w:rPr>
              <w:t>Қ</w:t>
            </w:r>
            <w:proofErr w:type="spellStart"/>
            <w:r w:rsidRPr="00FE4D78">
              <w:rPr>
                <w:sz w:val="24"/>
                <w:szCs w:val="24"/>
                <w:lang w:bidi="ar-DZ"/>
              </w:rPr>
              <w:t>осимова</w:t>
            </w:r>
            <w:proofErr w:type="spellEnd"/>
            <w:r w:rsidRPr="00FE4D78">
              <w:rPr>
                <w:sz w:val="24"/>
                <w:szCs w:val="24"/>
                <w:lang w:val="uz-Cyrl-UZ" w:bidi="ar-DZ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с.ф.д.,проф. Ёвқочев Ш.А.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профессори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16.06.2020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93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Қодиров Фахриддин Шухрат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Этнонациональные конфликты на Ближнем Востоке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доц. Муҳаммадсидиқов М.М.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16.06.2020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80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Абдурахмонов Обиджон Набижон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Туркия ташқи сиёсатида Қурдлар муаммоси.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Д.Н.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rPr>
          <w:trHeight w:val="979"/>
        </w:trPr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Анваров Фазлиддин Дилмурод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АҚШ ва Хитой савдо урушининг жаҳон сиёсатига таъсири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PhD., доц. Сайфуллаев Д.Б.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>с.ф.н. Убайдуллаева С.Ф.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с.ф.д..Муҳаммадсидиқов М.М.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Халилов Равшан Камолиддинович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АҚШ ва “Толибон” ҳаракати ўртасидаги музокаралар жараёни ва истиқболлари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PhD., доц. Сайфуллаев Д.Б.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с.ф.д..Муҳаммадсидиқов М.М.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Янгибаев Нурбек Улуғбек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Афгонистон сиёсий жараёнларида сиёсий етакчилик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Наимов О.М.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ЖИДУ магистратура бўлими декани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Жўраев Сардорбек Райимжон 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Ташқи сиёсий қарорларни қабул қилишда таҳлилий марказларни тутган ўрни ва аҳамияти: АҚШ мисолида.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с.ф.д., проф. Джумаев Р.З.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>PhD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FE4D78">
              <w:rPr>
                <w:sz w:val="24"/>
                <w:szCs w:val="24"/>
              </w:rPr>
              <w:t>Олийва</w:t>
            </w:r>
            <w:proofErr w:type="spellEnd"/>
            <w:r w:rsidRPr="00FE4D78">
              <w:rPr>
                <w:sz w:val="24"/>
                <w:szCs w:val="24"/>
                <w:lang w:val="uz-Cyrl-UZ"/>
              </w:rPr>
              <w:t>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17.06.2020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Бегалиев Мансуржон Махмуджон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Перспективы развития взаитмоотношений между Россией и Республикой Узбекистан.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 xml:space="preserve">PhD 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с.ф.н. Мадаминова Д.И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с.ф.д..Муҳаммадсидиқов М.М.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Ўзбекистон халқаро ислом академияси доценти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Шодиев Аҳрор Ҳамза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Ҳозирги даврда Афғонистон-Туркия муносабатларининг ўзига хос жиҳатлари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PhD., доц. Сайфуллаев Д.Б.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PhD Муйдинов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Олий ва 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  <w:tr w:rsidR="002A5AD4" w:rsidRPr="00FE4D78" w:rsidTr="002A5AD4">
        <w:tc>
          <w:tcPr>
            <w:tcW w:w="567" w:type="dxa"/>
            <w:vAlign w:val="center"/>
          </w:tcPr>
          <w:p w:rsidR="002A5AD4" w:rsidRPr="00FE4D78" w:rsidRDefault="002A5AD4" w:rsidP="002A5AD4">
            <w:pPr>
              <w:pStyle w:val="a6"/>
              <w:widowControl/>
              <w:numPr>
                <w:ilvl w:val="0"/>
                <w:numId w:val="10"/>
              </w:numPr>
              <w:autoSpaceDE/>
              <w:autoSpaceDN/>
              <w:adjustRightInd/>
              <w:ind w:left="0" w:firstLine="0"/>
              <w:jc w:val="center"/>
              <w:rPr>
                <w:bCs/>
                <w:sz w:val="24"/>
                <w:szCs w:val="24"/>
                <w:lang w:val="uz-Cyrl-UZ"/>
              </w:rPr>
            </w:pPr>
          </w:p>
        </w:tc>
        <w:tc>
          <w:tcPr>
            <w:tcW w:w="1701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Абдухалилов Абдусамат Абдумалик ўғли</w:t>
            </w:r>
          </w:p>
        </w:tc>
        <w:tc>
          <w:tcPr>
            <w:tcW w:w="2977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r w:rsidRPr="00FE4D78">
              <w:rPr>
                <w:sz w:val="24"/>
                <w:szCs w:val="24"/>
                <w:lang w:val="uz-Cyrl-UZ"/>
              </w:rPr>
              <w:t>Покистон-Хитой муносабатларининг бугунги ҳолати ва истиқболлари.</w:t>
            </w:r>
          </w:p>
        </w:tc>
        <w:tc>
          <w:tcPr>
            <w:tcW w:w="198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/>
              </w:rPr>
              <w:t xml:space="preserve">с.ф.д., проф.  </w:t>
            </w:r>
            <w:proofErr w:type="spellStart"/>
            <w:r w:rsidRPr="00FE4D78">
              <w:rPr>
                <w:sz w:val="24"/>
                <w:szCs w:val="24"/>
              </w:rPr>
              <w:t>Жураев</w:t>
            </w:r>
            <w:proofErr w:type="spellEnd"/>
            <w:r w:rsidRPr="00FE4D78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bidi="ar-DZ"/>
              </w:rPr>
            </w:pPr>
            <w:r w:rsidRPr="00FE4D78">
              <w:rPr>
                <w:sz w:val="24"/>
                <w:szCs w:val="24"/>
                <w:lang w:bidi="ar-DZ"/>
              </w:rPr>
              <w:t>с.ф.д., проф.</w:t>
            </w:r>
          </w:p>
          <w:p w:rsidR="002A5AD4" w:rsidRPr="00FE4D78" w:rsidRDefault="002A5AD4" w:rsidP="002A5AD4">
            <w:pPr>
              <w:jc w:val="center"/>
              <w:rPr>
                <w:b/>
                <w:bCs/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uz-Cyrl-UZ" w:bidi="ar-DZ"/>
              </w:rPr>
              <w:t>Қ</w:t>
            </w:r>
            <w:proofErr w:type="spellStart"/>
            <w:r w:rsidRPr="00FE4D78">
              <w:rPr>
                <w:sz w:val="24"/>
                <w:szCs w:val="24"/>
                <w:lang w:bidi="ar-DZ"/>
              </w:rPr>
              <w:t>осимова</w:t>
            </w:r>
            <w:proofErr w:type="spellEnd"/>
            <w:r w:rsidRPr="00FE4D78">
              <w:rPr>
                <w:sz w:val="24"/>
                <w:szCs w:val="24"/>
                <w:lang w:val="uz-Cyrl-UZ" w:bidi="ar-DZ"/>
              </w:rPr>
              <w:t xml:space="preserve"> Н.А.</w:t>
            </w:r>
          </w:p>
        </w:tc>
        <w:tc>
          <w:tcPr>
            <w:tcW w:w="2835" w:type="dxa"/>
            <w:vAlign w:val="center"/>
          </w:tcPr>
          <w:p w:rsidR="002A5AD4" w:rsidRPr="00FE4D78" w:rsidRDefault="002A5AD4" w:rsidP="002A5AD4">
            <w:pPr>
              <w:jc w:val="center"/>
              <w:rPr>
                <w:sz w:val="24"/>
                <w:szCs w:val="24"/>
              </w:rPr>
            </w:pPr>
            <w:r w:rsidRPr="00FE4D78">
              <w:rPr>
                <w:sz w:val="24"/>
                <w:szCs w:val="24"/>
                <w:lang w:val="en-US"/>
              </w:rPr>
              <w:t>PhD</w:t>
            </w:r>
            <w:proofErr w:type="spellStart"/>
            <w:r w:rsidRPr="00FE4D78">
              <w:rPr>
                <w:sz w:val="24"/>
                <w:szCs w:val="24"/>
              </w:rPr>
              <w:t>Муйдинов</w:t>
            </w:r>
            <w:proofErr w:type="spellEnd"/>
            <w:r w:rsidRPr="00FE4D78">
              <w:rPr>
                <w:sz w:val="24"/>
                <w:szCs w:val="24"/>
              </w:rPr>
              <w:t xml:space="preserve"> Д.Н.</w:t>
            </w:r>
          </w:p>
          <w:p w:rsidR="002A5AD4" w:rsidRPr="00FE4D78" w:rsidRDefault="002A5AD4" w:rsidP="002A5AD4">
            <w:pPr>
              <w:jc w:val="center"/>
              <w:rPr>
                <w:sz w:val="24"/>
                <w:szCs w:val="24"/>
                <w:lang w:val="uz-Cyrl-UZ"/>
              </w:rPr>
            </w:pPr>
            <w:proofErr w:type="spellStart"/>
            <w:r w:rsidRPr="00FE4D78">
              <w:rPr>
                <w:sz w:val="24"/>
                <w:szCs w:val="24"/>
              </w:rPr>
              <w:t>Олийва</w:t>
            </w:r>
            <w:proofErr w:type="spellEnd"/>
            <w:r w:rsidRPr="00FE4D78">
              <w:rPr>
                <w:sz w:val="24"/>
                <w:szCs w:val="24"/>
                <w:lang w:val="uz-Cyrl-UZ"/>
              </w:rPr>
              <w:t>ўрта махсус таълим вазирлиги етакчи мутахассиси</w:t>
            </w:r>
          </w:p>
        </w:tc>
        <w:tc>
          <w:tcPr>
            <w:tcW w:w="1417" w:type="dxa"/>
            <w:vAlign w:val="center"/>
          </w:tcPr>
          <w:p w:rsidR="002A5AD4" w:rsidRPr="00FE4D78" w:rsidRDefault="002A5AD4" w:rsidP="002A5AD4">
            <w:pPr>
              <w:jc w:val="center"/>
              <w:rPr>
                <w:bCs/>
                <w:sz w:val="24"/>
                <w:szCs w:val="24"/>
                <w:lang w:val="uz-Cyrl-UZ"/>
              </w:rPr>
            </w:pPr>
            <w:r w:rsidRPr="00FE4D78">
              <w:rPr>
                <w:bCs/>
                <w:sz w:val="24"/>
                <w:szCs w:val="24"/>
                <w:lang w:val="uz-Cyrl-UZ"/>
              </w:rPr>
              <w:t>18.06.2020</w:t>
            </w:r>
          </w:p>
        </w:tc>
        <w:tc>
          <w:tcPr>
            <w:tcW w:w="1843" w:type="dxa"/>
            <w:vAlign w:val="center"/>
          </w:tcPr>
          <w:p w:rsidR="002A5AD4" w:rsidRDefault="002A5AD4" w:rsidP="002A5AD4">
            <w:pPr>
              <w:jc w:val="center"/>
            </w:pPr>
            <w:r w:rsidRPr="007E3742">
              <w:rPr>
                <w:sz w:val="24"/>
                <w:szCs w:val="24"/>
                <w:lang w:val="en-US"/>
              </w:rPr>
              <w:t>Zoom platformasi</w:t>
            </w:r>
          </w:p>
        </w:tc>
      </w:tr>
    </w:tbl>
    <w:p w:rsidR="003B2D6A" w:rsidRPr="00B10335" w:rsidRDefault="003B2D6A" w:rsidP="007772B8">
      <w:pPr>
        <w:tabs>
          <w:tab w:val="center" w:pos="7285"/>
          <w:tab w:val="left" w:pos="12465"/>
        </w:tabs>
        <w:jc w:val="center"/>
        <w:rPr>
          <w:sz w:val="26"/>
          <w:szCs w:val="26"/>
          <w:lang w:val="uz-Cyrl-UZ"/>
        </w:rPr>
      </w:pPr>
    </w:p>
    <w:p w:rsidR="00ED2E04" w:rsidRPr="00B10335" w:rsidRDefault="00ED2E04" w:rsidP="007772B8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</w:p>
    <w:p w:rsidR="007772B8" w:rsidRPr="00B10335" w:rsidRDefault="00473F1F" w:rsidP="007772B8">
      <w:pPr>
        <w:pStyle w:val="a3"/>
        <w:rPr>
          <w:rFonts w:ascii="Times New Roman" w:hAnsi="Times New Roman"/>
          <w:b/>
          <w:sz w:val="26"/>
          <w:szCs w:val="26"/>
          <w:lang w:val="uz-Cyrl-UZ"/>
        </w:rPr>
      </w:pPr>
      <w:r w:rsidRPr="00B10335">
        <w:rPr>
          <w:rFonts w:ascii="Times New Roman" w:hAnsi="Times New Roman"/>
          <w:b/>
          <w:sz w:val="26"/>
          <w:szCs w:val="26"/>
          <w:lang w:val="uz-Cyrl-UZ"/>
        </w:rPr>
        <w:tab/>
      </w:r>
    </w:p>
    <w:sectPr w:rsidR="007772B8" w:rsidRPr="00B10335" w:rsidSect="004E1E2B">
      <w:pgSz w:w="16838" w:h="11906" w:orient="landscape"/>
      <w:pgMar w:top="42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B2B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4E4DE1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85A7CB2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3905633"/>
    <w:multiLevelType w:val="hybridMultilevel"/>
    <w:tmpl w:val="4E9E8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A923B7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F06D7E"/>
    <w:multiLevelType w:val="hybridMultilevel"/>
    <w:tmpl w:val="A81A9C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020BB3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DD5CB5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31D6B0D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79B58A2"/>
    <w:multiLevelType w:val="hybridMultilevel"/>
    <w:tmpl w:val="BAE42F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41211"/>
    <w:rsid w:val="00004B9E"/>
    <w:rsid w:val="00084F98"/>
    <w:rsid w:val="00092890"/>
    <w:rsid w:val="000D44B3"/>
    <w:rsid w:val="000D48A2"/>
    <w:rsid w:val="000D5B6C"/>
    <w:rsid w:val="000E0FAD"/>
    <w:rsid w:val="001569E2"/>
    <w:rsid w:val="00160854"/>
    <w:rsid w:val="001749D6"/>
    <w:rsid w:val="00175F47"/>
    <w:rsid w:val="001B6C78"/>
    <w:rsid w:val="001D5FE0"/>
    <w:rsid w:val="001E3AD7"/>
    <w:rsid w:val="001F0D2A"/>
    <w:rsid w:val="0020755F"/>
    <w:rsid w:val="00217400"/>
    <w:rsid w:val="002208B6"/>
    <w:rsid w:val="00243A11"/>
    <w:rsid w:val="00251AC7"/>
    <w:rsid w:val="0025306E"/>
    <w:rsid w:val="00297A30"/>
    <w:rsid w:val="002A5AD4"/>
    <w:rsid w:val="002B670F"/>
    <w:rsid w:val="002D2EF9"/>
    <w:rsid w:val="00334337"/>
    <w:rsid w:val="00361B8E"/>
    <w:rsid w:val="003B2D6A"/>
    <w:rsid w:val="00413F8B"/>
    <w:rsid w:val="00446E76"/>
    <w:rsid w:val="00453DB8"/>
    <w:rsid w:val="00465173"/>
    <w:rsid w:val="004668FB"/>
    <w:rsid w:val="00473F1F"/>
    <w:rsid w:val="004B697C"/>
    <w:rsid w:val="004E1E2B"/>
    <w:rsid w:val="004E682C"/>
    <w:rsid w:val="004F5CA6"/>
    <w:rsid w:val="0050451E"/>
    <w:rsid w:val="005278A2"/>
    <w:rsid w:val="00540004"/>
    <w:rsid w:val="005A1690"/>
    <w:rsid w:val="005F66A8"/>
    <w:rsid w:val="00602315"/>
    <w:rsid w:val="00610D43"/>
    <w:rsid w:val="00613336"/>
    <w:rsid w:val="006237F6"/>
    <w:rsid w:val="00624B25"/>
    <w:rsid w:val="00631198"/>
    <w:rsid w:val="00665179"/>
    <w:rsid w:val="0067496C"/>
    <w:rsid w:val="006B3E19"/>
    <w:rsid w:val="00700A4B"/>
    <w:rsid w:val="007245C7"/>
    <w:rsid w:val="00732FA7"/>
    <w:rsid w:val="00746143"/>
    <w:rsid w:val="007772B8"/>
    <w:rsid w:val="00793647"/>
    <w:rsid w:val="007A743F"/>
    <w:rsid w:val="007D55DB"/>
    <w:rsid w:val="00804535"/>
    <w:rsid w:val="00820FA7"/>
    <w:rsid w:val="00826933"/>
    <w:rsid w:val="00863B88"/>
    <w:rsid w:val="00895EA5"/>
    <w:rsid w:val="008D70A6"/>
    <w:rsid w:val="008E2113"/>
    <w:rsid w:val="0090128C"/>
    <w:rsid w:val="00937CB8"/>
    <w:rsid w:val="00947751"/>
    <w:rsid w:val="00970FE6"/>
    <w:rsid w:val="009721F1"/>
    <w:rsid w:val="009B1CDC"/>
    <w:rsid w:val="009C589F"/>
    <w:rsid w:val="009D47C1"/>
    <w:rsid w:val="00A1614C"/>
    <w:rsid w:val="00A56B64"/>
    <w:rsid w:val="00AB335B"/>
    <w:rsid w:val="00AC7F4A"/>
    <w:rsid w:val="00AF1AA8"/>
    <w:rsid w:val="00B00058"/>
    <w:rsid w:val="00B012F3"/>
    <w:rsid w:val="00B040B5"/>
    <w:rsid w:val="00B10335"/>
    <w:rsid w:val="00B67E5E"/>
    <w:rsid w:val="00B85B30"/>
    <w:rsid w:val="00B912B7"/>
    <w:rsid w:val="00C20BBA"/>
    <w:rsid w:val="00C41211"/>
    <w:rsid w:val="00C57873"/>
    <w:rsid w:val="00C71F18"/>
    <w:rsid w:val="00CC25A9"/>
    <w:rsid w:val="00CD0C3E"/>
    <w:rsid w:val="00CE0E50"/>
    <w:rsid w:val="00D013E9"/>
    <w:rsid w:val="00D11970"/>
    <w:rsid w:val="00D41730"/>
    <w:rsid w:val="00D5307C"/>
    <w:rsid w:val="00D616F6"/>
    <w:rsid w:val="00D64F59"/>
    <w:rsid w:val="00D7675A"/>
    <w:rsid w:val="00DA480A"/>
    <w:rsid w:val="00DA4F48"/>
    <w:rsid w:val="00DB73CE"/>
    <w:rsid w:val="00DC4122"/>
    <w:rsid w:val="00DE37A1"/>
    <w:rsid w:val="00DE4200"/>
    <w:rsid w:val="00E0018D"/>
    <w:rsid w:val="00E07DE5"/>
    <w:rsid w:val="00E238EB"/>
    <w:rsid w:val="00E57D3D"/>
    <w:rsid w:val="00E60946"/>
    <w:rsid w:val="00E64F3C"/>
    <w:rsid w:val="00ED2E04"/>
    <w:rsid w:val="00EE2ED3"/>
    <w:rsid w:val="00EE7FE7"/>
    <w:rsid w:val="00EF150D"/>
    <w:rsid w:val="00F122CC"/>
    <w:rsid w:val="00F515F3"/>
    <w:rsid w:val="00F85B9A"/>
    <w:rsid w:val="00F95E10"/>
    <w:rsid w:val="00FB152F"/>
    <w:rsid w:val="00FB327B"/>
    <w:rsid w:val="00FE4209"/>
    <w:rsid w:val="00FE4D78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179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665179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E07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D5B6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E0F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0FA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CDA3D-A436-41CB-92C6-C02A534EA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2888</Words>
  <Characters>16465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19315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SHAXZOD-PC</dc:creator>
  <cp:lastModifiedBy>Monitorang</cp:lastModifiedBy>
  <cp:revision>3</cp:revision>
  <cp:lastPrinted>2020-06-03T08:15:00Z</cp:lastPrinted>
  <dcterms:created xsi:type="dcterms:W3CDTF">2020-06-05T08:33:00Z</dcterms:created>
  <dcterms:modified xsi:type="dcterms:W3CDTF">2020-06-05T08:47:00Z</dcterms:modified>
</cp:coreProperties>
</file>